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4DC" w:rsidRPr="00D354DC" w:rsidRDefault="00D354DC" w:rsidP="00D354DC">
      <w:pPr>
        <w:shd w:val="clear" w:color="auto" w:fill="FFFFFF"/>
        <w:spacing w:before="120" w:after="120" w:line="390" w:lineRule="atLeast"/>
        <w:jc w:val="center"/>
        <w:outlineLvl w:val="0"/>
        <w:rPr>
          <w:rFonts w:ascii="Helvetica" w:eastAsia="Times New Roman" w:hAnsi="Helvetica" w:cs="Helvetica"/>
          <w:b/>
          <w:bCs/>
          <w:color w:val="199043"/>
          <w:kern w:val="36"/>
          <w:sz w:val="33"/>
          <w:szCs w:val="33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199043"/>
          <w:kern w:val="36"/>
          <w:sz w:val="33"/>
          <w:szCs w:val="33"/>
          <w:lang w:eastAsia="ru-RU"/>
        </w:rPr>
        <w:t>Внеклассное мероприятие по истории</w:t>
      </w:r>
    </w:p>
    <w:p w:rsidR="00D354DC" w:rsidRPr="00D354DC" w:rsidRDefault="004A3575" w:rsidP="00D354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tLeast"/>
        <w:ind w:left="3607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6" w:history="1">
        <w:r w:rsidR="00D354DC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Комбарова</w:t>
        </w:r>
        <w:r w:rsidR="00D354DC" w:rsidRPr="00D354DC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 xml:space="preserve"> Валентина Николаевна</w:t>
        </w:r>
      </w:hyperlink>
      <w:r w:rsidR="00D354DC"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, </w:t>
      </w:r>
      <w:r w:rsidR="00D354DC" w:rsidRPr="00D354DC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t>учитель истории и обществознания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Разделы: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</w:t>
      </w:r>
      <w:hyperlink r:id="rId7" w:history="1">
        <w:r w:rsidRPr="00D354DC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Преподавание истории и обществознания</w:t>
        </w:r>
      </w:hyperlink>
    </w:p>
    <w:p w:rsidR="00D354DC" w:rsidRPr="00D354DC" w:rsidRDefault="004A3575" w:rsidP="00D354D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noshade="t" o:hr="t" fillcolor="#333" stroked="f"/>
        </w:pic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Игра "Колесо истории" - это одна из форм внеклассной работы. Является завершающим этапом мероприятий проводимых в нашей школьной Неделе истории. Традиционно в нашей школе в теме Недели присутствует сквозная идея, которая становится связующим звеном проводимых внеклассных мероприятий. Такие мероприятия всегда вызывают повышенный интерес у учащихся. В рамках исторической недели проводятся различные образовательно-игровые виды деятельности, такие как Колесо истории. Они хороши тем, что в них могут участвовать разновозрастные команды, то есть каждый класс формирует свою команду. Это особенно актуально в малокомплектных школах, где нет параллельных классов. Но типы заданий для всех классов должны быть одинаковыми и желательно присутствие единой тематики.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Организация финального этапа Недели истории в виде игры Колесо истории помогает:</w:t>
      </w:r>
    </w:p>
    <w:p w:rsidR="00D354DC" w:rsidRPr="00D354DC" w:rsidRDefault="00D354DC" w:rsidP="00D354D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Вовлечению всех школьников в процесс внеклассной работы (даются опережающие задания, кроссворды, рисунки, рефераты, викторины и т.д.)</w:t>
      </w:r>
    </w:p>
    <w:p w:rsidR="00D354DC" w:rsidRPr="00D354DC" w:rsidRDefault="00D354DC" w:rsidP="00D354D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Раскрытию творческих способностей (участие в театрализованных представлениях, выпуск газет и т.д.)</w:t>
      </w:r>
    </w:p>
    <w:p w:rsidR="00D354DC" w:rsidRPr="00D354DC" w:rsidRDefault="00D354DC" w:rsidP="00D354D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Созданию ощущения праздничного настроения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Представляемый сценарий образовательно-игрового внеклассного мероприятия Колесо истории посвящен теме войн России с древнейших времен до второй мировой войны. Сквозная тематика позволила участвовать в игре на равных разновозрастные команды с 8 по</w:t>
      </w:r>
      <w:r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9 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классы. Предполагаемая тематика игры и примерные задания были даны заранее, чтобы стимулировать учащихся к поисково-образовательной деятельности. Положительные стороны: соответствие изучаемых по программе тем с темами Колеса истории способствует расширению и углублению знаний, полученных на уроках, развитию самостоятельной познавательной деятельности учащихся.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Правила игры:</w:t>
      </w:r>
    </w:p>
    <w:p w:rsidR="00D354DC" w:rsidRPr="00D354DC" w:rsidRDefault="00D354DC" w:rsidP="00D354D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участвуют 4 команды (с 8 по </w:t>
      </w:r>
      <w:r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9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класс)</w:t>
      </w:r>
    </w:p>
    <w:p w:rsidR="00D354DC" w:rsidRPr="00D354DC" w:rsidRDefault="00D354DC" w:rsidP="00D354D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за правильный ответ в </w:t>
      </w:r>
      <w:proofErr w:type="gram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блиц-раунде</w:t>
      </w:r>
      <w:proofErr w:type="gram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- 2 балла, за неполный ответ - 1 балл, в других раундах баллы указываются отдельно</w:t>
      </w:r>
    </w:p>
    <w:p w:rsidR="00D354DC" w:rsidRPr="00D354DC" w:rsidRDefault="00D354DC" w:rsidP="00D354D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если нет ответа, шанс выпадает сопернику (поочередно)</w:t>
      </w:r>
    </w:p>
    <w:p w:rsidR="00D354DC" w:rsidRPr="00D354DC" w:rsidRDefault="00D354DC" w:rsidP="00D354D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если нет ответа, требуется помощь зала (его класс)</w:t>
      </w:r>
    </w:p>
    <w:p w:rsidR="00D354DC" w:rsidRPr="00D354DC" w:rsidRDefault="00D354DC" w:rsidP="00D354D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очередность устанавливается по жребию.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Предварительные домашние задания:</w:t>
      </w:r>
    </w:p>
    <w:p w:rsidR="00D354DC" w:rsidRPr="00D354DC" w:rsidRDefault="00D354DC" w:rsidP="00D354D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proofErr w:type="spell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синквейн</w:t>
      </w:r>
      <w:proofErr w:type="spellEnd"/>
    </w:p>
    <w:p w:rsidR="00D354DC" w:rsidRPr="00D354DC" w:rsidRDefault="00D354DC" w:rsidP="00D354D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подготовка примерного сценария для участия в VI раунде "Избирательная кампания"</w:t>
      </w:r>
    </w:p>
    <w:p w:rsidR="00D354DC" w:rsidRPr="00D354DC" w:rsidRDefault="00D354DC" w:rsidP="00D354D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примерная тематика заданий по параграфам учебных пособий</w:t>
      </w:r>
    </w:p>
    <w:p w:rsidR="00D354DC" w:rsidRPr="00D354DC" w:rsidRDefault="00D354DC" w:rsidP="00D354D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работа в школьной библиотеке</w:t>
      </w:r>
    </w:p>
    <w:p w:rsidR="00D354DC" w:rsidRPr="00D354DC" w:rsidRDefault="00D354DC" w:rsidP="00D354D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изготовление флажков команды</w:t>
      </w:r>
    </w:p>
    <w:p w:rsidR="00D354DC" w:rsidRPr="00D354DC" w:rsidRDefault="00D354DC" w:rsidP="00D354D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выбор названия команды</w:t>
      </w:r>
    </w:p>
    <w:p w:rsidR="00D354DC" w:rsidRPr="00D354DC" w:rsidRDefault="00D354DC" w:rsidP="00D354DC">
      <w:pPr>
        <w:spacing w:after="120" w:line="240" w:lineRule="atLeast"/>
        <w:rPr>
          <w:rFonts w:ascii="Helvetica" w:eastAsia="Times New Roman" w:hAnsi="Helvetica" w:cs="Helvetica"/>
          <w:b/>
          <w:bCs/>
          <w:color w:val="333333"/>
          <w:sz w:val="20"/>
          <w:szCs w:val="20"/>
          <w:shd w:val="clear" w:color="auto" w:fill="FFFFFF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shd w:val="clear" w:color="auto" w:fill="FFFFFF"/>
          <w:lang w:eastAsia="ru-RU"/>
        </w:rPr>
        <w:t>1 раунд. "От древности до</w:t>
      </w:r>
      <w:proofErr w:type="gramStart"/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shd w:val="clear" w:color="auto" w:fill="FFFFFF"/>
          <w:lang w:eastAsia="ru-RU"/>
        </w:rPr>
        <w:t xml:space="preserve"> ::::.." (</w:t>
      </w:r>
      <w:proofErr w:type="gramEnd"/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shd w:val="clear" w:color="auto" w:fill="FFFFFF"/>
          <w:lang w:eastAsia="ru-RU"/>
        </w:rPr>
        <w:t>блиц-раунд)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Условия раунда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Вопросы даются по очередности, </w:t>
      </w:r>
      <w:proofErr w:type="gram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установленного</w:t>
      </w:r>
      <w:proofErr w:type="gram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по жеребьевке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lastRenderedPageBreak/>
        <w:t>Ответить, быстро и правильно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Конкурирующая команда имеет право на ответ. Для этого они поднимают флажок.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1. </w:t>
      </w:r>
      <w:proofErr w:type="gram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У какой реки, впервые, произошло военное столкновение русских с монголо-татарским войском. (1223г.</w:t>
      </w:r>
      <w:proofErr w:type="gram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</w:t>
      </w:r>
      <w:proofErr w:type="gram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Калка)</w:t>
      </w:r>
      <w:proofErr w:type="gramEnd"/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2. В каком году Дмитрий Донской сокрушил войско </w:t>
      </w:r>
      <w:proofErr w:type="gram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Мамай-хана</w:t>
      </w:r>
      <w:proofErr w:type="gram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? (1380г.)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3. Как называется последняя схватка Руси и Золотой Орды, после которого Русь освободилась от монголо-татарского ига? ( "Стояние на Угре")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4. В каком году была Отечественная война в России против Наполеона Бонапарта? (1812г.)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5. После Крымской войны 1853-1855 годов, что исчезло с вооружения русского флота? (парусный флот)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6. 1877-78 гг. Россия начала войну за освобождение славянских народов Балканского полуострова. С каким государством Россия воевало? ( С Османской империей, Турцией)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7. Дата начала Великой Отечественной войны. (22 июня 1941 г.)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8. Как называется немецкий план нападения на СССР? (Барбаросса)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9. Что такое план "Ост"? (план колонизации и германизации в ходе завоевательных войн 3 рейха)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10. Москва, Ленинград, Киев, Севастополь, Одесса, Волгоград. Что объединяет эти города? (города - герои, ВОВ)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11. Парад Победы 1945 года 24 июня. Кто командовал парадом, а кто принимал? (командовал парадом Маршал Советского Союза </w:t>
      </w:r>
      <w:proofErr w:type="spell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К.К.Рокоссовский</w:t>
      </w:r>
      <w:proofErr w:type="spell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, парад принимал Маршал Советского Союза </w:t>
      </w:r>
      <w:proofErr w:type="spell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Г.К.Жуков</w:t>
      </w:r>
      <w:proofErr w:type="spell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12. Тегеран, Ялта, Потсдам. Что объединяет эти города? ( В этих городах проходили конференции стран-союзников по антигитлеровской коалиции)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2 раунд. "Исторический портрет". Конкурс капитанов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Условия раунда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Угадать имя исторической личности или названия - 3 балла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Угадать событие и дату - 4 балла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Задание для капитана команды 8 класса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1. Выходец из бедной Корсиканской дворянской семьи. Его во Франции из-за бедности родителей военной школе содержали за государственный счет. (5 баллов)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2. 1793 году он стал героем Тулона. Его план штурма привело к победе. (4 балла)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3. В сентябре 1795 года он получил прозвище "Генерал Вандемьера". (3 балла)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4. 1798 году в битве при Абукире он разбил англичан и их сторонников. (2 балла)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5. Своей истинной славой он считал создание "Гражданского кодекса" Франции. (1 балл).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Ответ: Наполеон Бонапарт - император Франции.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Задание для капитана команды 9 класса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1. Знаменитый русский полководец конца XVIII века (5 баллов)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2. Родился слабым болезненным ребенком, но решил стать военным. Самостоятельно занимался закалкой организма. (4 балла)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3. Взял штурмом неприступную турецкую крепость Измаил. (3 балла)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4. Командовал русской армией во время знаменитого перехода через Альпы. (2 балла)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5. Непобежденный в 50-ти военных походах генералиссимус армии Российской империи. (1 балл)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Ответ: Великий русский полководец - Александр Суворов.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 xml:space="preserve">Задание для капитана команды </w:t>
      </w:r>
      <w:r w:rsidR="00D5041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8</w:t>
      </w: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 xml:space="preserve"> класс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1. Младший сын "Тишайшего" (5 баллов)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lastRenderedPageBreak/>
        <w:t>2. С детства любил всевозможные военные игры. Для него были созданы потешные полки. (4 балла)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3. Для него и его брата Ивана был сделан двойной царский трон. (3 балла)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4. Победил шведов в Северной войне, "прорубил окно в Европу" (2 балла)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5. Первый император России. (1 балл)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Ответ: Петр Первый (Великий)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Задание для капитана команды</w:t>
      </w:r>
      <w:r w:rsidR="00D5041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9</w:t>
      </w: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класс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1. Знаменитый русский полководец начала 19 века. Он участвовал во взятии Измаила. (5 баллов)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2. Командовал русской армией во время битвы при Аустерлице, когда русская и австрийская армия потерпели поражение от Наполеона Бонапарта. (4 балла)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3. Он на совете в Филях 1 сентября 1812 года сказал: С потерей Москвы не потеряна Россия. (3 балла)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4. Он дал генеральное сражение Наполеоновской армии в Бородинском поле. Битва показала, что русские войска могут на равных сражаться с "Великой армией" Наполеона (2 балла)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5. Фельдмаршал считал Суворова своим учителем. Умер во время заграничного похода русской армии 1813 года. (1 балл)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Ответ: Фельдмаршал Михаил Илларионович Кутузов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III раунд. "</w:t>
      </w:r>
      <w:proofErr w:type="spellStart"/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Синквейн</w:t>
      </w:r>
      <w:proofErr w:type="spellEnd"/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"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Тема "Великая Отечественная война"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(Команды готовятся к этому заданию заранее по заданной теме)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1. В первой строчке указывается тема стихотворения </w:t>
      </w:r>
      <w:proofErr w:type="gram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( </w:t>
      </w:r>
      <w:proofErr w:type="gram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можно выбрать из перечня или предложить свой вариант)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2. Во второй строчке в 2-х словах (прилагательное) дается описание темы.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3. В третьей строчке тремя словами дается описание действий в рамках этой темы.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4. Четвёртая строчка - это фраза из 4 слов, показывающих отношение автора к теме, его чувства.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5. Последняя строчка - синоним слова, с которой </w:t>
      </w:r>
      <w:proofErr w:type="spell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синквейн</w:t>
      </w:r>
      <w:proofErr w:type="spell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начинается (по смыслу)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 xml:space="preserve">Пример </w:t>
      </w:r>
      <w:proofErr w:type="spellStart"/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синквейна</w:t>
      </w:r>
      <w:proofErr w:type="spellEnd"/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 xml:space="preserve"> и тема дается заранее. Кроме </w:t>
      </w:r>
      <w:proofErr w:type="spellStart"/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зтого</w:t>
      </w:r>
      <w:proofErr w:type="spellEnd"/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 xml:space="preserve"> дается примерный перечень названий </w:t>
      </w:r>
      <w:proofErr w:type="spellStart"/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синквейна</w:t>
      </w:r>
      <w:proofErr w:type="spellEnd"/>
    </w:p>
    <w:p w:rsidR="00D354DC" w:rsidRPr="00D354DC" w:rsidRDefault="00D354DC" w:rsidP="00D354D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Петр.</w:t>
      </w:r>
    </w:p>
    <w:p w:rsidR="00D354DC" w:rsidRPr="00D354DC" w:rsidRDefault="00D354DC" w:rsidP="00D354D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Смелый, любознательный,</w:t>
      </w:r>
    </w:p>
    <w:p w:rsidR="00D354DC" w:rsidRPr="00D354DC" w:rsidRDefault="00D354DC" w:rsidP="00D354D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Открывает, строит, присоединяет</w:t>
      </w:r>
    </w:p>
    <w:p w:rsidR="00D354DC" w:rsidRPr="00D354DC" w:rsidRDefault="00D354DC" w:rsidP="00D354D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Построил великую морскую державу</w:t>
      </w:r>
    </w:p>
    <w:p w:rsidR="00D354DC" w:rsidRPr="00D354DC" w:rsidRDefault="00D354DC" w:rsidP="00D354D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Император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 xml:space="preserve">Возможные темы </w:t>
      </w:r>
      <w:proofErr w:type="spellStart"/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синквейна</w:t>
      </w:r>
      <w:proofErr w:type="spellEnd"/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.</w:t>
      </w:r>
    </w:p>
    <w:tbl>
      <w:tblPr>
        <w:tblW w:w="0" w:type="auto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73"/>
        <w:gridCol w:w="216"/>
        <w:gridCol w:w="1427"/>
      </w:tblGrid>
      <w:tr w:rsidR="00D354DC" w:rsidRPr="00D354DC" w:rsidTr="00D354DC"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54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1.Жуков</w:t>
            </w:r>
          </w:p>
        </w:tc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54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6.Блокадники</w:t>
            </w:r>
          </w:p>
        </w:tc>
      </w:tr>
      <w:tr w:rsidR="00D354DC" w:rsidRPr="00D354DC" w:rsidTr="00D354DC"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54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2.Сталин</w:t>
            </w:r>
          </w:p>
        </w:tc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54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7.Фашисты</w:t>
            </w:r>
          </w:p>
        </w:tc>
      </w:tr>
      <w:tr w:rsidR="00D354DC" w:rsidRPr="00D354DC" w:rsidTr="00D354DC"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54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3.Гитлер</w:t>
            </w:r>
          </w:p>
        </w:tc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54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8.Сметанин</w:t>
            </w:r>
          </w:p>
        </w:tc>
      </w:tr>
      <w:tr w:rsidR="00D354DC" w:rsidRPr="00D354DC" w:rsidTr="00D354DC"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54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4.Панфиловцы</w:t>
            </w:r>
          </w:p>
        </w:tc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54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9.Гастелло</w:t>
            </w:r>
          </w:p>
        </w:tc>
      </w:tr>
      <w:tr w:rsidR="00D354DC" w:rsidRPr="00D354DC" w:rsidTr="00D354DC"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54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5.Партизаны</w:t>
            </w:r>
          </w:p>
        </w:tc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D354DC" w:rsidRPr="00D354DC" w:rsidRDefault="00D354DC" w:rsidP="00D354DC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54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10.3орге и т.д.</w:t>
            </w:r>
          </w:p>
        </w:tc>
      </w:tr>
    </w:tbl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IV раунд. "Историческая рифма"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lastRenderedPageBreak/>
        <w:t>Условия раунда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Угадать имя исторической личности, события - 3 балла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Угадать событие и дату - 4 балла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Задание для команды 8 класса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Мы долго молча отступали, 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Досадно было, боя ждали, 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Ворчали старики: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Что ж мы? На зимние квартиры? 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Не смеют, что ли командиры 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Чужие изорвать мундиры</w:t>
      </w:r>
      <w:proofErr w:type="gram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О</w:t>
      </w:r>
      <w:proofErr w:type="gram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русские штыки?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И вот нашли большое поле 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Есть разгуляться, где на воле 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 xml:space="preserve">Построили редут. </w:t>
      </w:r>
      <w:proofErr w:type="gram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[ </w:t>
      </w:r>
      <w:proofErr w:type="gram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5 ]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Ответ: Отечественная война 1812г. Бородино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Задание для команды 9 класса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Бомба с неба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на землю полетела, звеня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Кто остался в живых,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кто с ума не сошел,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тот запомнит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Этот грохот и гром,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этот гриб над землей,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этот купол огня. </w:t>
      </w:r>
      <w:proofErr w:type="gram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[ </w:t>
      </w:r>
      <w:proofErr w:type="gram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1 ]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Ответ: II мировая война, атомная бомбежка американцами японских городов - Хиросима и Нагасаки, 6 и 9 августа 1945 г.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Задание для команды</w:t>
      </w:r>
      <w:r w:rsidR="00D5041D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8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класса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Пирует Петр. И горд и ясен,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И славы полон взор его.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И царский пир его прекрасен:..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И славных пленников ласкает,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И за учителей своих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 xml:space="preserve">Заздравный кубок подымает. </w:t>
      </w:r>
      <w:proofErr w:type="gram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[ </w:t>
      </w:r>
      <w:proofErr w:type="gram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6 ]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Ответ: Полтавская битва. Блестящая победа русской армии. Петр поднимал кубок за шведов, помня о поражении на Нарве, которая явилось уроком для России. 27 июня 1709 г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Задание для команды</w:t>
      </w:r>
      <w:r w:rsidR="00D5041D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9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 xml:space="preserve"> класса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Ты помнишь Алеша, дороги Смоленщины,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Как шли бесконечные, злые дожди,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Как кринки несли нам усталые женщины,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Прижав как детей от дождя их к груди</w:t>
      </w:r>
      <w:proofErr w:type="gram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:..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</w:r>
      <w:proofErr w:type="gram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Ну что им сказать, чем утешить могли мы их?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 xml:space="preserve">Но, </w:t>
      </w:r>
      <w:proofErr w:type="gram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горе</w:t>
      </w:r>
      <w:proofErr w:type="gram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поняв своим бабьим чутьем,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Ты помнишь, старуха сказала: - Родимые, </w:t>
      </w: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Покуда идите, мы вас подождем:..</w:t>
      </w:r>
      <w:proofErr w:type="gram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[ </w:t>
      </w:r>
      <w:proofErr w:type="gramEnd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2 ]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Ответ: Начало ВОВ, 1941 г. отступление Красной армии, полуторамесячное Смоленское сражение; катастрофа на Украине: попали в окружение 4 советские армии.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V раунд "Почемучка". Конкурс капитанов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Условия раунда: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lastRenderedPageBreak/>
        <w:t>Раздаются листы с заданиями, на раздумье дается 30 сек.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proofErr w:type="gramStart"/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За правильный полный ответ - 3 балла, за неполный правильный - 1,5 балла</w:t>
      </w:r>
      <w:proofErr w:type="gramEnd"/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Отвечать на вопросы "Согласен или не согласен, почему"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Вопросы получают по жеребьевке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VI раунд "Избирательная кампания"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u w:val="single"/>
          <w:lang w:eastAsia="ru-RU"/>
        </w:rPr>
        <w:t>Условия раунда: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Команды готовятся к раунду во время состязания капитанов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Обязательно выступление перед избирателями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Командам раздаются по жребию листы с именами исторических личностей, предвыборные кампании которых они должны изображать (Сталин, Гитлер, Чингисхан, Иван Грозный)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Жюри оценивает артистичность, "достоверность" обещаний, по субъективному мнению членов жюри (понравилось - не понравилось)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Общий балл - 5 баллов</w:t>
      </w:r>
    </w:p>
    <w:p w:rsidR="00D354DC" w:rsidRPr="00D354DC" w:rsidRDefault="00D354DC" w:rsidP="00D354DC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Подведение итогов</w:t>
      </w:r>
    </w:p>
    <w:p w:rsidR="00D354DC" w:rsidRPr="00D354DC" w:rsidRDefault="00D354DC" w:rsidP="00D354DC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Жюри оглашает победителей</w:t>
      </w:r>
    </w:p>
    <w:p w:rsidR="00D354DC" w:rsidRPr="00D354DC" w:rsidRDefault="00D354DC" w:rsidP="00D354DC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354DC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Участники по номинациям получают грамоты</w:t>
      </w:r>
      <w:bookmarkStart w:id="0" w:name="_GoBack"/>
      <w:bookmarkEnd w:id="0"/>
    </w:p>
    <w:sectPr w:rsidR="00D354DC" w:rsidRPr="00D354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305BD"/>
    <w:multiLevelType w:val="multilevel"/>
    <w:tmpl w:val="85E08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D25961"/>
    <w:multiLevelType w:val="multilevel"/>
    <w:tmpl w:val="3EA82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F753BD"/>
    <w:multiLevelType w:val="multilevel"/>
    <w:tmpl w:val="80940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6D07523"/>
    <w:multiLevelType w:val="multilevel"/>
    <w:tmpl w:val="467EA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747372B"/>
    <w:multiLevelType w:val="multilevel"/>
    <w:tmpl w:val="3A122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110235F"/>
    <w:multiLevelType w:val="multilevel"/>
    <w:tmpl w:val="757CB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70C5A8F"/>
    <w:multiLevelType w:val="multilevel"/>
    <w:tmpl w:val="D6E0E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DC4"/>
    <w:rsid w:val="004A3575"/>
    <w:rsid w:val="00A926DC"/>
    <w:rsid w:val="00BE1DC4"/>
    <w:rsid w:val="00D354DC"/>
    <w:rsid w:val="00D50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354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54D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D354DC"/>
    <w:rPr>
      <w:color w:val="0000FF"/>
      <w:u w:val="single"/>
    </w:rPr>
  </w:style>
  <w:style w:type="character" w:customStyle="1" w:styleId="apple-converted-space">
    <w:name w:val="apple-converted-space"/>
    <w:basedOn w:val="a0"/>
    <w:rsid w:val="00D354DC"/>
  </w:style>
  <w:style w:type="character" w:styleId="a4">
    <w:name w:val="Emphasis"/>
    <w:basedOn w:val="a0"/>
    <w:uiPriority w:val="20"/>
    <w:qFormat/>
    <w:rsid w:val="00D354DC"/>
    <w:rPr>
      <w:i/>
      <w:iCs/>
    </w:rPr>
  </w:style>
  <w:style w:type="paragraph" w:styleId="a5">
    <w:name w:val="Normal (Web)"/>
    <w:basedOn w:val="a"/>
    <w:uiPriority w:val="99"/>
    <w:semiHidden/>
    <w:unhideWhenUsed/>
    <w:rsid w:val="00D35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354D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354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54D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D354DC"/>
    <w:rPr>
      <w:color w:val="0000FF"/>
      <w:u w:val="single"/>
    </w:rPr>
  </w:style>
  <w:style w:type="character" w:customStyle="1" w:styleId="apple-converted-space">
    <w:name w:val="apple-converted-space"/>
    <w:basedOn w:val="a0"/>
    <w:rsid w:val="00D354DC"/>
  </w:style>
  <w:style w:type="character" w:styleId="a4">
    <w:name w:val="Emphasis"/>
    <w:basedOn w:val="a0"/>
    <w:uiPriority w:val="20"/>
    <w:qFormat/>
    <w:rsid w:val="00D354DC"/>
    <w:rPr>
      <w:i/>
      <w:iCs/>
    </w:rPr>
  </w:style>
  <w:style w:type="paragraph" w:styleId="a5">
    <w:name w:val="Normal (Web)"/>
    <w:basedOn w:val="a"/>
    <w:uiPriority w:val="99"/>
    <w:semiHidden/>
    <w:unhideWhenUsed/>
    <w:rsid w:val="00D354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354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2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44521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243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9892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631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5701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festival.1september.ru/histor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estival.1september.ru/authors/207-996-67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1455</Words>
  <Characters>8299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XTreme.ws</cp:lastModifiedBy>
  <cp:revision>4</cp:revision>
  <dcterms:created xsi:type="dcterms:W3CDTF">2014-10-20T04:31:00Z</dcterms:created>
  <dcterms:modified xsi:type="dcterms:W3CDTF">2014-10-27T17:06:00Z</dcterms:modified>
</cp:coreProperties>
</file>